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7D877">
      <w:pPr>
        <w:overflowPunct w:val="0"/>
        <w:topLinePunct/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消费品召回计划</w:t>
      </w:r>
    </w:p>
    <w:tbl>
      <w:tblPr>
        <w:tblStyle w:val="3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53"/>
        <w:gridCol w:w="2214"/>
        <w:gridCol w:w="2066"/>
      </w:tblGrid>
      <w:tr w14:paraId="3D30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4938731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生产者名称</w:t>
            </w:r>
          </w:p>
        </w:tc>
        <w:tc>
          <w:tcPr>
            <w:tcW w:w="6633" w:type="dxa"/>
            <w:gridSpan w:val="3"/>
            <w:vAlign w:val="center"/>
          </w:tcPr>
          <w:p w14:paraId="43D8A18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B6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6D4ACF9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产品名称</w:t>
            </w:r>
          </w:p>
        </w:tc>
        <w:tc>
          <w:tcPr>
            <w:tcW w:w="2353" w:type="dxa"/>
            <w:vAlign w:val="center"/>
          </w:tcPr>
          <w:p w14:paraId="640AE6D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4" w:type="dxa"/>
            <w:vAlign w:val="center"/>
          </w:tcPr>
          <w:p w14:paraId="577AAB2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品牌</w:t>
            </w:r>
          </w:p>
        </w:tc>
        <w:tc>
          <w:tcPr>
            <w:tcW w:w="2065" w:type="dxa"/>
            <w:vAlign w:val="center"/>
          </w:tcPr>
          <w:p w14:paraId="61C2794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8E4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7ADF452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型号/规格</w:t>
            </w:r>
          </w:p>
        </w:tc>
        <w:tc>
          <w:tcPr>
            <w:tcW w:w="6633" w:type="dxa"/>
            <w:gridSpan w:val="3"/>
            <w:vAlign w:val="center"/>
          </w:tcPr>
          <w:p w14:paraId="6C7127A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B2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1903943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生产起止日期</w:t>
            </w:r>
          </w:p>
        </w:tc>
        <w:tc>
          <w:tcPr>
            <w:tcW w:w="2353" w:type="dxa"/>
            <w:vAlign w:val="center"/>
          </w:tcPr>
          <w:p w14:paraId="697BF5A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4" w:type="dxa"/>
            <w:vAlign w:val="center"/>
          </w:tcPr>
          <w:p w14:paraId="499CBD6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涉及数量</w:t>
            </w:r>
          </w:p>
        </w:tc>
        <w:tc>
          <w:tcPr>
            <w:tcW w:w="2065" w:type="dxa"/>
            <w:vAlign w:val="center"/>
          </w:tcPr>
          <w:p w14:paraId="0D8FECC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44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7D50D90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生产批号/批次</w:t>
            </w:r>
          </w:p>
        </w:tc>
        <w:tc>
          <w:tcPr>
            <w:tcW w:w="6633" w:type="dxa"/>
            <w:gridSpan w:val="3"/>
            <w:vAlign w:val="center"/>
          </w:tcPr>
          <w:p w14:paraId="16C8BC2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5D0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0FF12E8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召回启动时间</w:t>
            </w:r>
          </w:p>
        </w:tc>
        <w:tc>
          <w:tcPr>
            <w:tcW w:w="2353" w:type="dxa"/>
            <w:vAlign w:val="center"/>
          </w:tcPr>
          <w:p w14:paraId="74757D3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4" w:type="dxa"/>
            <w:vAlign w:val="center"/>
          </w:tcPr>
          <w:p w14:paraId="792C1DF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计划完成时间</w:t>
            </w:r>
          </w:p>
        </w:tc>
        <w:tc>
          <w:tcPr>
            <w:tcW w:w="2066" w:type="dxa"/>
            <w:vAlign w:val="center"/>
          </w:tcPr>
          <w:p w14:paraId="7AB115E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E6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48DC9C2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产品描述及外观照片</w:t>
            </w:r>
          </w:p>
        </w:tc>
        <w:tc>
          <w:tcPr>
            <w:tcW w:w="6633" w:type="dxa"/>
            <w:gridSpan w:val="3"/>
            <w:vAlign w:val="center"/>
          </w:tcPr>
          <w:p w14:paraId="55BF9A3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76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7EA7B13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存在的缺陷</w:t>
            </w:r>
          </w:p>
        </w:tc>
        <w:tc>
          <w:tcPr>
            <w:tcW w:w="6633" w:type="dxa"/>
            <w:gridSpan w:val="3"/>
            <w:vAlign w:val="center"/>
          </w:tcPr>
          <w:p w14:paraId="7B2FD48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11E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148B7DF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避免损害发生的应急处置方式</w:t>
            </w:r>
          </w:p>
        </w:tc>
        <w:tc>
          <w:tcPr>
            <w:tcW w:w="6633" w:type="dxa"/>
            <w:gridSpan w:val="3"/>
            <w:vAlign w:val="center"/>
          </w:tcPr>
          <w:p w14:paraId="077C6D7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973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758210F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具体召回措施</w:t>
            </w:r>
          </w:p>
        </w:tc>
        <w:tc>
          <w:tcPr>
            <w:tcW w:w="6633" w:type="dxa"/>
            <w:gridSpan w:val="3"/>
            <w:vAlign w:val="center"/>
          </w:tcPr>
          <w:p w14:paraId="00126F7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B02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76FB854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召回责任机构</w:t>
            </w:r>
          </w:p>
        </w:tc>
        <w:tc>
          <w:tcPr>
            <w:tcW w:w="6633" w:type="dxa"/>
            <w:gridSpan w:val="3"/>
            <w:vAlign w:val="center"/>
          </w:tcPr>
          <w:p w14:paraId="6C9DEBE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39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3A3595D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召回联系方式</w:t>
            </w:r>
          </w:p>
        </w:tc>
        <w:tc>
          <w:tcPr>
            <w:tcW w:w="6633" w:type="dxa"/>
            <w:gridSpan w:val="3"/>
            <w:vAlign w:val="center"/>
          </w:tcPr>
          <w:p w14:paraId="017D1F2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B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180FB8E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召回进度安排</w:t>
            </w:r>
          </w:p>
        </w:tc>
        <w:tc>
          <w:tcPr>
            <w:tcW w:w="6633" w:type="dxa"/>
            <w:gridSpan w:val="3"/>
            <w:vAlign w:val="center"/>
          </w:tcPr>
          <w:p w14:paraId="5778BF3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75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73FE501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其他需要报告的内容</w:t>
            </w:r>
          </w:p>
        </w:tc>
        <w:tc>
          <w:tcPr>
            <w:tcW w:w="6633" w:type="dxa"/>
            <w:gridSpan w:val="3"/>
            <w:vAlign w:val="center"/>
          </w:tcPr>
          <w:p w14:paraId="5E9A24D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23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87" w:type="dxa"/>
            <w:vAlign w:val="center"/>
          </w:tcPr>
          <w:p w14:paraId="229A131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其他信息</w:t>
            </w:r>
          </w:p>
        </w:tc>
        <w:tc>
          <w:tcPr>
            <w:tcW w:w="6633" w:type="dxa"/>
            <w:gridSpan w:val="3"/>
            <w:vAlign w:val="center"/>
          </w:tcPr>
          <w:p w14:paraId="71209F76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相关用户也可以登录缺陷产品管理中心网站（www.samrdprc.org.cn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）以及关注微信公众号（S</w:t>
            </w:r>
            <w:r>
              <w:rPr>
                <w:rFonts w:ascii="仿宋" w:hAnsi="仿宋" w:eastAsia="仿宋"/>
                <w:sz w:val="32"/>
                <w:szCs w:val="32"/>
              </w:rPr>
              <w:t>AMRDPAC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），或拨打缺陷产品管理中心热线电话：010-59799616，了解更多信息。</w:t>
            </w:r>
          </w:p>
        </w:tc>
      </w:tr>
    </w:tbl>
    <w:p w14:paraId="465D7EE0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0B"/>
    <w:rsid w:val="00612B42"/>
    <w:rsid w:val="008F1B4B"/>
    <w:rsid w:val="00BD770B"/>
    <w:rsid w:val="028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206</Characters>
  <Lines>1</Lines>
  <Paragraphs>1</Paragraphs>
  <TotalTime>2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2020-02-24T01:22:00Z</dcterms:created>
  <dc:creator>xuxinzhi</dc:creator>
  <cp:lastModifiedBy>初吻献给棒棒糖</cp:lastModifiedBy>
  <dcterms:modified xsi:type="dcterms:W3CDTF">2026-04-22T02:21:17Z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eyJoZGlkIjoiNzRiODI2OTA0YTMwOTBjYmY3NTZkNTllNjIwN2U5ODUiLCJ1c2VySWQiOiI1NDEyMzkwMzUifQ==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D951A41DED3C484F89635C3D388E3E1D_12</vt:lpwstr>
  </property>
</Properties>
</file>